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8" w:rsidRPr="00626D8A" w:rsidRDefault="00940CAE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HARMONOGRAM ZJAZDÓW I PRAKTYK APLIKANTÓW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APLIKACJI PROKURATORSKIEJ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940CAE" w:rsidRDefault="00CC72B8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ROCZNIK</w:t>
      </w:r>
      <w:r w:rsidR="00542EB8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r w:rsidR="00FA6CF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2020</w:t>
      </w:r>
      <w:r w:rsidR="00985EE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:rsidR="003F7615" w:rsidRPr="00626D8A" w:rsidRDefault="003F7615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2259"/>
        <w:gridCol w:w="151"/>
        <w:gridCol w:w="7391"/>
      </w:tblGrid>
      <w:tr w:rsidR="00F557A7" w:rsidRPr="008351BA" w:rsidTr="009B3F99">
        <w:tc>
          <w:tcPr>
            <w:tcW w:w="1668" w:type="dxa"/>
            <w:shd w:val="clear" w:color="auto" w:fill="E5B8B7" w:themeFill="accent2" w:themeFillTint="66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2410" w:type="dxa"/>
            <w:gridSpan w:val="2"/>
            <w:shd w:val="clear" w:color="auto" w:fill="E5B8B7" w:themeFill="accent2" w:themeFillTint="66"/>
            <w:vAlign w:val="center"/>
          </w:tcPr>
          <w:p w:rsidR="00F557A7" w:rsidRPr="008351BA" w:rsidRDefault="00F557A7" w:rsidP="00626D8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7391" w:type="dxa"/>
            <w:shd w:val="clear" w:color="auto" w:fill="E5B8B7" w:themeFill="accent2" w:themeFillTint="66"/>
            <w:vAlign w:val="center"/>
          </w:tcPr>
          <w:p w:rsidR="00F557A7" w:rsidRPr="008351BA" w:rsidRDefault="00F557A7" w:rsidP="00E65B3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</w:t>
            </w:r>
          </w:p>
        </w:tc>
      </w:tr>
      <w:tr w:rsidR="00F557A7" w:rsidRPr="008351BA" w:rsidTr="0033749C">
        <w:tc>
          <w:tcPr>
            <w:tcW w:w="1668" w:type="dxa"/>
            <w:vAlign w:val="center"/>
          </w:tcPr>
          <w:p w:rsidR="00575D87" w:rsidRDefault="00575D87" w:rsidP="000B2E6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F557A7" w:rsidRPr="008351BA" w:rsidRDefault="00FA6CF2" w:rsidP="000B2E6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X 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  <w:p w:rsidR="00F557A7" w:rsidRPr="008351BA" w:rsidRDefault="00FA6CF2" w:rsidP="000B2E6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13-17.01.2020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r.</w:t>
            </w:r>
          </w:p>
          <w:p w:rsidR="00F557A7" w:rsidRPr="008351BA" w:rsidRDefault="00F557A7" w:rsidP="000B2E6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7A7" w:rsidRPr="008351BA" w:rsidRDefault="00FA6CF2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F557A7" w:rsidRPr="00BA2195" w:rsidRDefault="00FA6CF2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20.01</w:t>
            </w:r>
            <w:r w:rsidR="00E45571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7.02.2020</w:t>
            </w:r>
            <w:r w:rsidR="004A3FDB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r.</w:t>
            </w:r>
          </w:p>
          <w:p w:rsidR="00F557A7" w:rsidRPr="00BA2195" w:rsidRDefault="00021960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(3 tyg.)</w:t>
            </w:r>
          </w:p>
        </w:tc>
        <w:tc>
          <w:tcPr>
            <w:tcW w:w="2410" w:type="dxa"/>
            <w:gridSpan w:val="2"/>
            <w:vAlign w:val="center"/>
          </w:tcPr>
          <w:p w:rsidR="00F557A7" w:rsidRPr="00F557A7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 w:rsidR="001E4D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F557A7" w:rsidRPr="008351BA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F557A7" w:rsidRPr="00021960" w:rsidRDefault="00021960" w:rsidP="00FA6CF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021960">
              <w:rPr>
                <w:sz w:val="20"/>
                <w:szCs w:val="20"/>
              </w:rPr>
              <w:t xml:space="preserve">Celem praktyki jest </w:t>
            </w:r>
            <w:r w:rsidR="00FA6CF2">
              <w:rPr>
                <w:sz w:val="20"/>
                <w:szCs w:val="20"/>
              </w:rPr>
              <w:t>utrwalenie umiejętności sporządzania aktu oskarżenia i wnio</w:t>
            </w:r>
            <w:r w:rsidR="00125850">
              <w:rPr>
                <w:sz w:val="20"/>
                <w:szCs w:val="20"/>
              </w:rPr>
              <w:t xml:space="preserve">sku </w:t>
            </w:r>
            <w:r w:rsidR="00125850">
              <w:rPr>
                <w:sz w:val="20"/>
                <w:szCs w:val="20"/>
              </w:rPr>
              <w:br/>
              <w:t>o warunkowe umorzenie postę</w:t>
            </w:r>
            <w:r w:rsidR="00FA6CF2">
              <w:rPr>
                <w:sz w:val="20"/>
                <w:szCs w:val="20"/>
              </w:rPr>
              <w:t>powania.</w:t>
            </w:r>
          </w:p>
        </w:tc>
      </w:tr>
      <w:tr w:rsidR="00FA6CF2" w:rsidRPr="008351BA" w:rsidTr="0033749C">
        <w:trPr>
          <w:trHeight w:val="1176"/>
        </w:trPr>
        <w:tc>
          <w:tcPr>
            <w:tcW w:w="1668" w:type="dxa"/>
            <w:vMerge w:val="restart"/>
            <w:vAlign w:val="center"/>
          </w:tcPr>
          <w:p w:rsidR="00FA6CF2" w:rsidRPr="008351BA" w:rsidRDefault="00FA6CF2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zjazd</w:t>
            </w:r>
          </w:p>
          <w:p w:rsidR="00FA6CF2" w:rsidRPr="008351BA" w:rsidRDefault="00FA6CF2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10-14.02</w:t>
            </w:r>
            <w:r w:rsidR="009E62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r.</w:t>
            </w:r>
          </w:p>
          <w:p w:rsidR="00FA6CF2" w:rsidRPr="008351BA" w:rsidRDefault="00FA6CF2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6CF2" w:rsidRPr="008351BA" w:rsidRDefault="00FA6CF2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1985" w:type="dxa"/>
            <w:vAlign w:val="center"/>
          </w:tcPr>
          <w:p w:rsidR="00FA6CF2" w:rsidRPr="00BA2195" w:rsidRDefault="00FA6CF2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17.02 - 28.02.2020 r.</w:t>
            </w:r>
          </w:p>
          <w:p w:rsidR="00FA6CF2" w:rsidRPr="00BA2195" w:rsidRDefault="00FA6CF2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(2 tyg.)</w:t>
            </w:r>
          </w:p>
        </w:tc>
        <w:tc>
          <w:tcPr>
            <w:tcW w:w="2410" w:type="dxa"/>
            <w:gridSpan w:val="2"/>
            <w:vAlign w:val="center"/>
          </w:tcPr>
          <w:p w:rsidR="00FA6CF2" w:rsidRPr="00F557A7" w:rsidRDefault="00FA6CF2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FA6CF2" w:rsidRPr="008351BA" w:rsidRDefault="00FA6CF2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1" w:type="dxa"/>
            <w:vMerge w:val="restart"/>
            <w:vAlign w:val="center"/>
          </w:tcPr>
          <w:p w:rsidR="00FA6CF2" w:rsidRPr="00D7348D" w:rsidRDefault="00FA6CF2" w:rsidP="00FA6CF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7348D">
              <w:rPr>
                <w:sz w:val="20"/>
                <w:szCs w:val="20"/>
              </w:rPr>
              <w:t xml:space="preserve">Celem praktyki jest </w:t>
            </w:r>
            <w:r>
              <w:rPr>
                <w:sz w:val="20"/>
                <w:szCs w:val="20"/>
              </w:rPr>
              <w:t>zapoznanie aplikantów z przeprowadzaniem czynności oględzin na miejscu zdarzenia, z oględzinami rzeczy i z dokumentowaniem tych czynności, utrwalenie umiejętności formułowania pytań do biegłych z wybranej dziedziny kryminalistyki, a także poznanie metod i możliwości badawczych poszczególnych pracowni laboratorium kryminalistycznego.</w:t>
            </w:r>
          </w:p>
        </w:tc>
      </w:tr>
      <w:tr w:rsidR="00FA6CF2" w:rsidRPr="008351BA" w:rsidTr="0033749C">
        <w:trPr>
          <w:trHeight w:val="1327"/>
        </w:trPr>
        <w:tc>
          <w:tcPr>
            <w:tcW w:w="1668" w:type="dxa"/>
            <w:vMerge/>
            <w:vAlign w:val="center"/>
          </w:tcPr>
          <w:p w:rsidR="00FA6CF2" w:rsidRPr="008351BA" w:rsidRDefault="00FA6CF2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6CF2" w:rsidRPr="009836FC" w:rsidRDefault="00FA6CF2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836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1985" w:type="dxa"/>
            <w:vAlign w:val="center"/>
          </w:tcPr>
          <w:p w:rsidR="00FA6CF2" w:rsidRPr="00BA2195" w:rsidRDefault="00FA6CF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9836FC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.03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6.03.2020 r.</w:t>
            </w:r>
          </w:p>
          <w:p w:rsidR="00FA6CF2" w:rsidRPr="00BA2195" w:rsidRDefault="009046AA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</w:t>
            </w:r>
            <w:r w:rsidR="00FA6CF2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tydz.)</w:t>
            </w:r>
          </w:p>
        </w:tc>
        <w:tc>
          <w:tcPr>
            <w:tcW w:w="2410" w:type="dxa"/>
            <w:gridSpan w:val="2"/>
            <w:vAlign w:val="center"/>
          </w:tcPr>
          <w:p w:rsidR="00FA6CF2" w:rsidRPr="008351BA" w:rsidRDefault="00FA6CF2" w:rsidP="00FA6CF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laboratoria KWP</w:t>
            </w:r>
          </w:p>
        </w:tc>
        <w:tc>
          <w:tcPr>
            <w:tcW w:w="7391" w:type="dxa"/>
            <w:vMerge/>
            <w:vAlign w:val="center"/>
          </w:tcPr>
          <w:p w:rsidR="00FA6CF2" w:rsidRPr="00EB6662" w:rsidRDefault="00FA6CF2" w:rsidP="00EB666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836FC" w:rsidRPr="008351BA" w:rsidTr="0033749C">
        <w:trPr>
          <w:trHeight w:val="1218"/>
        </w:trPr>
        <w:tc>
          <w:tcPr>
            <w:tcW w:w="1668" w:type="dxa"/>
            <w:vMerge w:val="restart"/>
            <w:vAlign w:val="center"/>
          </w:tcPr>
          <w:p w:rsidR="009836FC" w:rsidRDefault="009836FC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XII zjazd</w:t>
            </w:r>
          </w:p>
          <w:p w:rsidR="009836FC" w:rsidRPr="008351BA" w:rsidRDefault="009836FC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9-13.03.2020 r.</w:t>
            </w:r>
          </w:p>
        </w:tc>
        <w:tc>
          <w:tcPr>
            <w:tcW w:w="1275" w:type="dxa"/>
            <w:vAlign w:val="center"/>
          </w:tcPr>
          <w:p w:rsidR="009836FC" w:rsidRPr="003E348E" w:rsidRDefault="009836FC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E3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1985" w:type="dxa"/>
            <w:vAlign w:val="center"/>
          </w:tcPr>
          <w:p w:rsidR="009836FC" w:rsidRPr="00BA2195" w:rsidRDefault="009836FC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16.03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27.03.2020 r.</w:t>
            </w:r>
          </w:p>
          <w:p w:rsidR="009836FC" w:rsidRPr="00BA2195" w:rsidRDefault="009836FC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( 2 tyg.)</w:t>
            </w:r>
          </w:p>
        </w:tc>
        <w:tc>
          <w:tcPr>
            <w:tcW w:w="2410" w:type="dxa"/>
            <w:gridSpan w:val="2"/>
            <w:vAlign w:val="center"/>
          </w:tcPr>
          <w:p w:rsidR="009836FC" w:rsidRPr="008351BA" w:rsidRDefault="009836FC" w:rsidP="00BA2195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sąd rejonowy</w:t>
            </w:r>
            <w:r w:rsidR="003374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 wydział karny</w:t>
            </w:r>
          </w:p>
        </w:tc>
        <w:tc>
          <w:tcPr>
            <w:tcW w:w="7391" w:type="dxa"/>
            <w:vMerge w:val="restart"/>
            <w:vAlign w:val="center"/>
          </w:tcPr>
          <w:p w:rsidR="009836FC" w:rsidRPr="009836FC" w:rsidRDefault="009836FC" w:rsidP="00FA6CF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836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Celem praktyki jest zapoznanie aplikantów z zasadami sądowej kontroli rozstrzygnięć prokuratora </w:t>
            </w:r>
            <w:r w:rsidR="000E3EE5" w:rsidRPr="009836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kończących </w:t>
            </w:r>
            <w:r w:rsidR="001258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postę</w:t>
            </w:r>
            <w:r w:rsidR="000E3E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przygotowawcze oraz utrwalenie </w:t>
            </w:r>
            <w:r w:rsidRPr="009836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umiejętności przygotowania wystąpienia prokuratora na posiedzeniu sądu w przedmiocie zażalenia na postanow</w:t>
            </w:r>
            <w:r w:rsidR="001258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ienie prokuratora kończące postę</w:t>
            </w:r>
            <w:r w:rsidRPr="009836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powanie przygotowawcze.</w:t>
            </w:r>
          </w:p>
        </w:tc>
      </w:tr>
      <w:tr w:rsidR="009836FC" w:rsidRPr="008351BA" w:rsidTr="0033749C">
        <w:trPr>
          <w:trHeight w:val="1234"/>
        </w:trPr>
        <w:tc>
          <w:tcPr>
            <w:tcW w:w="1668" w:type="dxa"/>
            <w:vMerge/>
            <w:vAlign w:val="center"/>
          </w:tcPr>
          <w:p w:rsidR="009836FC" w:rsidRPr="008351BA" w:rsidRDefault="009836FC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36FC" w:rsidRPr="003E348E" w:rsidRDefault="009836FC" w:rsidP="00FA6CF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E3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12.2</w:t>
            </w:r>
          </w:p>
        </w:tc>
        <w:tc>
          <w:tcPr>
            <w:tcW w:w="1985" w:type="dxa"/>
            <w:vAlign w:val="center"/>
          </w:tcPr>
          <w:p w:rsidR="009836FC" w:rsidRPr="00BA2195" w:rsidRDefault="009836FC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30.03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3.04.2020 r.</w:t>
            </w:r>
          </w:p>
          <w:p w:rsidR="009836FC" w:rsidRPr="00BA2195" w:rsidRDefault="009046AA" w:rsidP="00FA6CF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</w:t>
            </w:r>
            <w:r w:rsidR="009836FC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="009836FC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tydz</w:t>
            </w:r>
            <w:proofErr w:type="spellEnd"/>
            <w:r w:rsidR="009836FC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410" w:type="dxa"/>
            <w:gridSpan w:val="2"/>
            <w:vAlign w:val="center"/>
          </w:tcPr>
          <w:p w:rsidR="009836FC" w:rsidRPr="008351BA" w:rsidRDefault="009836FC" w:rsidP="00FA6CF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7391" w:type="dxa"/>
            <w:vMerge/>
            <w:vAlign w:val="center"/>
          </w:tcPr>
          <w:p w:rsidR="009836FC" w:rsidRPr="007A10E2" w:rsidRDefault="009836FC" w:rsidP="00466CBC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</w:tr>
      <w:tr w:rsidR="00F557A7" w:rsidRPr="008351BA" w:rsidTr="0033749C">
        <w:trPr>
          <w:trHeight w:val="1422"/>
        </w:trPr>
        <w:tc>
          <w:tcPr>
            <w:tcW w:w="1668" w:type="dxa"/>
            <w:vAlign w:val="center"/>
          </w:tcPr>
          <w:p w:rsidR="00F557A7" w:rsidRDefault="00DD070C" w:rsidP="009836FC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XIII zjazd</w:t>
            </w:r>
          </w:p>
          <w:p w:rsidR="00DD070C" w:rsidRPr="008351BA" w:rsidRDefault="00DD070C" w:rsidP="009836FC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6-9.04.2020 r.</w:t>
            </w:r>
          </w:p>
        </w:tc>
        <w:tc>
          <w:tcPr>
            <w:tcW w:w="1275" w:type="dxa"/>
            <w:vAlign w:val="center"/>
          </w:tcPr>
          <w:p w:rsidR="00F557A7" w:rsidRPr="008351BA" w:rsidRDefault="00DD070C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985" w:type="dxa"/>
            <w:vAlign w:val="center"/>
          </w:tcPr>
          <w:p w:rsidR="00F557A7" w:rsidRPr="00BA2195" w:rsidRDefault="00DD070C" w:rsidP="00500D88">
            <w:pPr>
              <w:tabs>
                <w:tab w:val="left" w:pos="3544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14.04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8.05.2020 r.</w:t>
            </w:r>
          </w:p>
          <w:p w:rsidR="00DD070C" w:rsidRPr="00BA2195" w:rsidRDefault="009046AA" w:rsidP="00500D88">
            <w:pPr>
              <w:tabs>
                <w:tab w:val="left" w:pos="3544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</w:t>
            </w:r>
            <w:r w:rsidR="00DD070C" w:rsidRPr="00BA21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 tyg.)</w:t>
            </w:r>
          </w:p>
        </w:tc>
        <w:tc>
          <w:tcPr>
            <w:tcW w:w="2410" w:type="dxa"/>
            <w:gridSpan w:val="2"/>
            <w:vAlign w:val="center"/>
          </w:tcPr>
          <w:p w:rsidR="00F557A7" w:rsidRPr="00F557A7" w:rsidRDefault="00DD070C" w:rsidP="00500D88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7391" w:type="dxa"/>
            <w:vAlign w:val="center"/>
          </w:tcPr>
          <w:p w:rsidR="00F557A7" w:rsidRPr="00A84730" w:rsidRDefault="00DD070C" w:rsidP="009836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847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Celem praktyki jest zapoznanie</w:t>
            </w:r>
            <w:r w:rsidRPr="00A84730">
              <w:rPr>
                <w:sz w:val="20"/>
                <w:szCs w:val="20"/>
              </w:rPr>
              <w:t xml:space="preserve"> z zasadami procesowego zabezpieczania </w:t>
            </w:r>
            <w:r w:rsidR="000E3EE5">
              <w:rPr>
                <w:sz w:val="20"/>
                <w:szCs w:val="20"/>
              </w:rPr>
              <w:br/>
            </w:r>
            <w:r w:rsidRPr="00A84730">
              <w:rPr>
                <w:sz w:val="20"/>
                <w:szCs w:val="20"/>
              </w:rPr>
              <w:t>i wykorzystywania dokumentacji medyczno-sądowej, powoływania biegłych z zakresu medycyny sądowej oraz oceny ich opinii pod kątem podjęcia decyzji kończącej postępowanie przygotowawcze. Wskazany udział w sądowo-lekarskiej sekcji zwłok</w:t>
            </w:r>
            <w:r w:rsidR="000E3EE5">
              <w:rPr>
                <w:sz w:val="20"/>
                <w:szCs w:val="20"/>
              </w:rPr>
              <w:br/>
            </w:r>
            <w:r w:rsidRPr="00A84730">
              <w:rPr>
                <w:sz w:val="20"/>
                <w:szCs w:val="20"/>
              </w:rPr>
              <w:t>i w oględzinach zwłok na miejscu</w:t>
            </w:r>
            <w:r w:rsidR="00A84730">
              <w:rPr>
                <w:sz w:val="20"/>
                <w:szCs w:val="20"/>
              </w:rPr>
              <w:t xml:space="preserve"> ich ujawnienia.</w:t>
            </w:r>
          </w:p>
        </w:tc>
      </w:tr>
      <w:tr w:rsidR="00FD7311" w:rsidRPr="008351BA" w:rsidTr="0033749C">
        <w:trPr>
          <w:trHeight w:val="1312"/>
        </w:trPr>
        <w:tc>
          <w:tcPr>
            <w:tcW w:w="1668" w:type="dxa"/>
            <w:vAlign w:val="center"/>
          </w:tcPr>
          <w:p w:rsidR="00FD7311" w:rsidRDefault="00A84730" w:rsidP="009836FC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XIV zjazd</w:t>
            </w:r>
          </w:p>
          <w:p w:rsidR="00A84730" w:rsidRPr="008351BA" w:rsidRDefault="00A84730" w:rsidP="009836FC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11-15.05.2020 r.</w:t>
            </w:r>
          </w:p>
        </w:tc>
        <w:tc>
          <w:tcPr>
            <w:tcW w:w="1275" w:type="dxa"/>
            <w:vAlign w:val="center"/>
          </w:tcPr>
          <w:p w:rsidR="00FD7311" w:rsidRPr="008351BA" w:rsidRDefault="00A84730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14.</w:t>
            </w:r>
          </w:p>
        </w:tc>
        <w:tc>
          <w:tcPr>
            <w:tcW w:w="1985" w:type="dxa"/>
            <w:vAlign w:val="center"/>
          </w:tcPr>
          <w:p w:rsidR="00FD7311" w:rsidRPr="00BA2195" w:rsidRDefault="00A84730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18.05</w:t>
            </w:r>
            <w:r w:rsidR="000E4606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</w:t>
            </w:r>
            <w:r w:rsidR="000E4606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12.06.2020 r</w:t>
            </w:r>
            <w:r w:rsidR="00DC7E7F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</w:t>
            </w:r>
          </w:p>
          <w:p w:rsidR="00A84730" w:rsidRPr="00BA2195" w:rsidRDefault="009046AA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(</w:t>
            </w:r>
            <w:r w:rsidR="00A84730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4 tyg.)</w:t>
            </w:r>
          </w:p>
        </w:tc>
        <w:tc>
          <w:tcPr>
            <w:tcW w:w="2410" w:type="dxa"/>
            <w:gridSpan w:val="2"/>
            <w:vAlign w:val="center"/>
          </w:tcPr>
          <w:p w:rsidR="00FD7311" w:rsidRPr="00FD7311" w:rsidRDefault="00A84730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7391" w:type="dxa"/>
            <w:vAlign w:val="center"/>
          </w:tcPr>
          <w:p w:rsidR="00FD7311" w:rsidRPr="003F62CD" w:rsidRDefault="00A84730" w:rsidP="009836FC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847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Celem praktyki jest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utrwalenie umiejętności sporządzania wniosków i pism procesowych prokuratora, jako reakcji na zmianę sytuacji procesowej w toku postepowania sądowego. Aplikanci win</w:t>
            </w:r>
            <w:r w:rsidR="001258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brać udział w rozprawach i posiedzeniach przed sądem I instancji (również w charakterze oskarżyciela)</w:t>
            </w:r>
            <w:r w:rsidR="000E3E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4699" w:rsidRPr="008351BA" w:rsidTr="0033749C">
        <w:trPr>
          <w:trHeight w:val="1263"/>
        </w:trPr>
        <w:tc>
          <w:tcPr>
            <w:tcW w:w="1668" w:type="dxa"/>
            <w:vAlign w:val="center"/>
          </w:tcPr>
          <w:p w:rsidR="00294699" w:rsidRDefault="000E3EE5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XV zjazd</w:t>
            </w:r>
          </w:p>
          <w:p w:rsidR="000E3EE5" w:rsidRDefault="000E3EE5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15-19.06.2020 r</w:t>
            </w:r>
            <w:r w:rsidR="002C095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94699" w:rsidRPr="003A2A88" w:rsidRDefault="000E3EE5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15.</w:t>
            </w:r>
          </w:p>
        </w:tc>
        <w:tc>
          <w:tcPr>
            <w:tcW w:w="1985" w:type="dxa"/>
            <w:vAlign w:val="center"/>
          </w:tcPr>
          <w:p w:rsidR="00294699" w:rsidRPr="00BA2195" w:rsidRDefault="000E3EE5" w:rsidP="0039087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22.06</w:t>
            </w:r>
            <w:r w:rsidR="009046AA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10.07.2020 r.</w:t>
            </w:r>
          </w:p>
          <w:p w:rsidR="000E3EE5" w:rsidRPr="00BA2195" w:rsidRDefault="0060009D" w:rsidP="0039087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(</w:t>
            </w:r>
            <w:r w:rsidR="000E3EE5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3 tyg.)</w:t>
            </w:r>
          </w:p>
        </w:tc>
        <w:tc>
          <w:tcPr>
            <w:tcW w:w="2410" w:type="dxa"/>
            <w:gridSpan w:val="2"/>
            <w:vAlign w:val="center"/>
          </w:tcPr>
          <w:p w:rsidR="00294699" w:rsidRPr="003F7615" w:rsidRDefault="000E3EE5" w:rsidP="003A2A8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sąd rejonowy</w:t>
            </w:r>
            <w:r w:rsidR="00125850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 wydział karny</w:t>
            </w:r>
          </w:p>
        </w:tc>
        <w:tc>
          <w:tcPr>
            <w:tcW w:w="7391" w:type="dxa"/>
            <w:vAlign w:val="center"/>
          </w:tcPr>
          <w:p w:rsidR="00294699" w:rsidRPr="003F7615" w:rsidRDefault="000E3EE5" w:rsidP="000E3EE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praktyki jest utrwalenie umiejętności związanych z udziałem w rozprawach przed sądem I instancji.</w:t>
            </w:r>
          </w:p>
        </w:tc>
      </w:tr>
      <w:tr w:rsidR="00CC25A7" w:rsidRPr="008351BA" w:rsidTr="0033749C">
        <w:trPr>
          <w:trHeight w:val="695"/>
        </w:trPr>
        <w:tc>
          <w:tcPr>
            <w:tcW w:w="1668" w:type="dxa"/>
            <w:vMerge w:val="restart"/>
            <w:vAlign w:val="center"/>
          </w:tcPr>
          <w:p w:rsidR="00CC25A7" w:rsidRDefault="00CC25A7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XVI zjazd</w:t>
            </w:r>
          </w:p>
          <w:p w:rsidR="00CC25A7" w:rsidRPr="008351BA" w:rsidRDefault="00CC25A7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13-17.07.2020 r.</w:t>
            </w:r>
          </w:p>
        </w:tc>
        <w:tc>
          <w:tcPr>
            <w:tcW w:w="1275" w:type="dxa"/>
            <w:vAlign w:val="center"/>
          </w:tcPr>
          <w:p w:rsidR="00CC25A7" w:rsidRPr="003A2A88" w:rsidRDefault="00CC25A7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16.1</w:t>
            </w:r>
          </w:p>
        </w:tc>
        <w:tc>
          <w:tcPr>
            <w:tcW w:w="1985" w:type="dxa"/>
            <w:vAlign w:val="center"/>
          </w:tcPr>
          <w:p w:rsidR="00CC25A7" w:rsidRPr="00BA2195" w:rsidRDefault="00CC25A7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20.07</w:t>
            </w:r>
            <w:r w:rsidR="009046AA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24.07.2020 r.</w:t>
            </w:r>
          </w:p>
          <w:p w:rsidR="00CC25A7" w:rsidRPr="00BA2195" w:rsidRDefault="009046AA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(</w:t>
            </w:r>
            <w:r w:rsidR="00CC25A7" w:rsidRPr="00BA2195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 tydz.)</w:t>
            </w:r>
          </w:p>
        </w:tc>
        <w:tc>
          <w:tcPr>
            <w:tcW w:w="2410" w:type="dxa"/>
            <w:gridSpan w:val="2"/>
            <w:vAlign w:val="center"/>
          </w:tcPr>
          <w:p w:rsidR="00CC25A7" w:rsidRPr="00FD7311" w:rsidRDefault="00CC25A7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7391" w:type="dxa"/>
            <w:vMerge w:val="restart"/>
            <w:vAlign w:val="center"/>
          </w:tcPr>
          <w:p w:rsidR="00CC25A7" w:rsidRPr="003F7615" w:rsidRDefault="00CC25A7" w:rsidP="00C840B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praktyki jest sporządzanie projektów środków odwoławczych, zapoznanie aplikantów z czynnościami prokuratora w post</w:t>
            </w:r>
            <w:r w:rsidR="00C840B2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powaniu odwoławczym, a także udział</w:t>
            </w:r>
            <w:r>
              <w:rPr>
                <w:sz w:val="20"/>
                <w:szCs w:val="20"/>
              </w:rPr>
              <w:br/>
              <w:t xml:space="preserve"> w rozprawach odwoławczych.</w:t>
            </w:r>
          </w:p>
        </w:tc>
      </w:tr>
      <w:tr w:rsidR="00CC25A7" w:rsidRPr="008351BA" w:rsidTr="00E45571">
        <w:trPr>
          <w:trHeight w:val="705"/>
        </w:trPr>
        <w:tc>
          <w:tcPr>
            <w:tcW w:w="1668" w:type="dxa"/>
            <w:vMerge/>
            <w:vAlign w:val="center"/>
          </w:tcPr>
          <w:p w:rsidR="00CC25A7" w:rsidRPr="008351BA" w:rsidRDefault="00CC25A7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25A7" w:rsidRPr="002C0956" w:rsidRDefault="00CC25A7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 w:rsidRPr="002C0956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16.2</w:t>
            </w:r>
          </w:p>
        </w:tc>
        <w:tc>
          <w:tcPr>
            <w:tcW w:w="1985" w:type="dxa"/>
            <w:vAlign w:val="center"/>
          </w:tcPr>
          <w:p w:rsidR="00CC25A7" w:rsidRPr="00BA2195" w:rsidRDefault="009046AA" w:rsidP="00CC25A7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="00CC25A7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27.07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="00CC25A7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-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="00CC25A7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31.07.2020 r.</w:t>
            </w:r>
          </w:p>
          <w:p w:rsidR="00CC25A7" w:rsidRPr="00BA2195" w:rsidRDefault="009046AA" w:rsidP="000E3EE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(</w:t>
            </w:r>
            <w:r w:rsidR="00CC25A7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1 tydz.)</w:t>
            </w:r>
          </w:p>
        </w:tc>
        <w:tc>
          <w:tcPr>
            <w:tcW w:w="2410" w:type="dxa"/>
            <w:gridSpan w:val="2"/>
            <w:vAlign w:val="center"/>
          </w:tcPr>
          <w:p w:rsidR="00CC25A7" w:rsidRDefault="00CC25A7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okręgowa</w:t>
            </w:r>
            <w:r w:rsidR="0033749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 wydział lub dział sądowy</w:t>
            </w:r>
          </w:p>
        </w:tc>
        <w:tc>
          <w:tcPr>
            <w:tcW w:w="7391" w:type="dxa"/>
            <w:vMerge/>
            <w:vAlign w:val="center"/>
          </w:tcPr>
          <w:p w:rsidR="00CC25A7" w:rsidRDefault="00CC25A7" w:rsidP="000E3EE5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CC25A7" w:rsidRPr="008351BA" w:rsidTr="0033749C">
        <w:trPr>
          <w:trHeight w:val="677"/>
        </w:trPr>
        <w:tc>
          <w:tcPr>
            <w:tcW w:w="1668" w:type="dxa"/>
            <w:vMerge/>
            <w:vAlign w:val="center"/>
          </w:tcPr>
          <w:p w:rsidR="00CC25A7" w:rsidRPr="008351BA" w:rsidRDefault="00CC25A7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25A7" w:rsidRPr="002C0956" w:rsidRDefault="00CC25A7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 w:rsidRPr="002C0956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16.3</w:t>
            </w:r>
          </w:p>
        </w:tc>
        <w:tc>
          <w:tcPr>
            <w:tcW w:w="1985" w:type="dxa"/>
            <w:vAlign w:val="center"/>
          </w:tcPr>
          <w:p w:rsidR="00CC25A7" w:rsidRPr="00BA2195" w:rsidRDefault="00CC25A7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3.08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7.08.2020 r.</w:t>
            </w:r>
          </w:p>
          <w:p w:rsidR="00CC25A7" w:rsidRPr="00BA2195" w:rsidRDefault="009046AA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(</w:t>
            </w:r>
            <w:r w:rsidR="00811519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1 </w:t>
            </w:r>
            <w:r w:rsidR="00CC25A7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tydz.)</w:t>
            </w:r>
          </w:p>
        </w:tc>
        <w:tc>
          <w:tcPr>
            <w:tcW w:w="2410" w:type="dxa"/>
            <w:gridSpan w:val="2"/>
            <w:vAlign w:val="center"/>
          </w:tcPr>
          <w:p w:rsidR="00CC25A7" w:rsidRDefault="00CC25A7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sąd okręgowy</w:t>
            </w:r>
            <w:r w:rsidR="0033749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 wydział karny odwoławczy</w:t>
            </w:r>
          </w:p>
        </w:tc>
        <w:tc>
          <w:tcPr>
            <w:tcW w:w="7391" w:type="dxa"/>
            <w:vMerge/>
            <w:vAlign w:val="center"/>
          </w:tcPr>
          <w:p w:rsidR="00CC25A7" w:rsidRDefault="00CC25A7" w:rsidP="000E3EE5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811519" w:rsidRPr="008351BA" w:rsidTr="003E348E">
        <w:trPr>
          <w:trHeight w:val="1264"/>
        </w:trPr>
        <w:tc>
          <w:tcPr>
            <w:tcW w:w="14729" w:type="dxa"/>
            <w:gridSpan w:val="6"/>
            <w:vAlign w:val="center"/>
          </w:tcPr>
          <w:p w:rsidR="00811519" w:rsidRPr="00BA2195" w:rsidRDefault="00811519" w:rsidP="0081151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 w:rsidRPr="00BA2195">
              <w:rPr>
                <w:b/>
                <w:sz w:val="30"/>
                <w:szCs w:val="30"/>
              </w:rPr>
              <w:t>URLOP - 10.08-</w:t>
            </w:r>
            <w:r w:rsidR="008223AD">
              <w:rPr>
                <w:b/>
                <w:sz w:val="30"/>
                <w:szCs w:val="30"/>
              </w:rPr>
              <w:t xml:space="preserve"> </w:t>
            </w:r>
            <w:r w:rsidRPr="00BA2195">
              <w:rPr>
                <w:b/>
                <w:sz w:val="30"/>
                <w:szCs w:val="30"/>
              </w:rPr>
              <w:t>4.09.2020 r.</w:t>
            </w:r>
          </w:p>
        </w:tc>
      </w:tr>
      <w:tr w:rsidR="00811519" w:rsidRPr="008351BA" w:rsidTr="0033749C">
        <w:trPr>
          <w:trHeight w:val="677"/>
        </w:trPr>
        <w:tc>
          <w:tcPr>
            <w:tcW w:w="1668" w:type="dxa"/>
            <w:vAlign w:val="center"/>
          </w:tcPr>
          <w:p w:rsidR="00811519" w:rsidRDefault="00811519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XVII zjazd</w:t>
            </w:r>
          </w:p>
          <w:p w:rsidR="00811519" w:rsidRPr="008351BA" w:rsidRDefault="00811519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7-11.09.2020 r.</w:t>
            </w:r>
          </w:p>
        </w:tc>
        <w:tc>
          <w:tcPr>
            <w:tcW w:w="1275" w:type="dxa"/>
            <w:vAlign w:val="center"/>
          </w:tcPr>
          <w:p w:rsidR="00811519" w:rsidRPr="002C0956" w:rsidRDefault="00811519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17.</w:t>
            </w:r>
          </w:p>
        </w:tc>
        <w:tc>
          <w:tcPr>
            <w:tcW w:w="1985" w:type="dxa"/>
            <w:vAlign w:val="center"/>
          </w:tcPr>
          <w:p w:rsidR="00811519" w:rsidRPr="00BA2195" w:rsidRDefault="00811519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14.09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2.10.2020 r.</w:t>
            </w:r>
          </w:p>
          <w:p w:rsidR="00811519" w:rsidRPr="00BA2195" w:rsidRDefault="009046AA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(</w:t>
            </w:r>
            <w:r w:rsidR="00811519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3 tyg.)</w:t>
            </w:r>
          </w:p>
        </w:tc>
        <w:tc>
          <w:tcPr>
            <w:tcW w:w="2259" w:type="dxa"/>
            <w:vAlign w:val="center"/>
          </w:tcPr>
          <w:p w:rsidR="00811519" w:rsidRDefault="00811519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okręgowa</w:t>
            </w:r>
            <w:r w:rsidR="0033749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 wydział lub dział sądowy</w:t>
            </w:r>
            <w:r w:rsidR="003E348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w tym udział w posiedzeniu sądu penitencjarnego na terenie zakładu karnego lub aresztu śledczego oraz odbycie co </w:t>
            </w:r>
            <w:r w:rsidR="003E348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najmniej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1 dnia praktyki w zakł</w:t>
            </w:r>
            <w:r w:rsidR="003E348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adzie karnym lub areszcie ś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ledczym</w:t>
            </w:r>
            <w:r w:rsidR="003E348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)</w:t>
            </w:r>
          </w:p>
        </w:tc>
        <w:tc>
          <w:tcPr>
            <w:tcW w:w="7542" w:type="dxa"/>
            <w:gridSpan w:val="2"/>
            <w:vAlign w:val="center"/>
          </w:tcPr>
          <w:p w:rsidR="00811519" w:rsidRDefault="003E348E" w:rsidP="00C840B2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Celem praktyki jest zapoznanie z problematyką sporządzania kasacji i odpowiedzi na kasację, utrwalenie umiejętności sporządzania zażalenia na postanowienia o odroczeniu wykonania kary pozbawienia wolności, o udzieleniu przerwy w wykonaniu kary pozbawienia wolności oraz o warunkowym przedterminowym zwolnieniu, a nadto zapoznanie aplikantów z metodyką udziału prokuratora w </w:t>
            </w:r>
            <w:r w:rsidR="0033749C">
              <w:rPr>
                <w:sz w:val="20"/>
                <w:szCs w:val="20"/>
              </w:rPr>
              <w:t>postępowaniach objętych tematyką</w:t>
            </w:r>
            <w:r>
              <w:rPr>
                <w:sz w:val="20"/>
                <w:szCs w:val="20"/>
              </w:rPr>
              <w:t xml:space="preserve"> zjazdu.</w:t>
            </w:r>
            <w:bookmarkStart w:id="0" w:name="_GoBack"/>
            <w:bookmarkEnd w:id="0"/>
          </w:p>
        </w:tc>
      </w:tr>
      <w:tr w:rsidR="00811519" w:rsidRPr="008351BA" w:rsidTr="0033749C">
        <w:trPr>
          <w:trHeight w:val="870"/>
        </w:trPr>
        <w:tc>
          <w:tcPr>
            <w:tcW w:w="1668" w:type="dxa"/>
            <w:vAlign w:val="center"/>
          </w:tcPr>
          <w:p w:rsidR="00811519" w:rsidRDefault="003E348E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XVIII zjazd</w:t>
            </w:r>
          </w:p>
          <w:p w:rsidR="003E348E" w:rsidRPr="008351BA" w:rsidRDefault="003E348E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5-9.10.2020 r.</w:t>
            </w:r>
          </w:p>
        </w:tc>
        <w:tc>
          <w:tcPr>
            <w:tcW w:w="1275" w:type="dxa"/>
            <w:vAlign w:val="center"/>
          </w:tcPr>
          <w:p w:rsidR="00811519" w:rsidRPr="002C0956" w:rsidRDefault="003E348E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18.</w:t>
            </w:r>
          </w:p>
        </w:tc>
        <w:tc>
          <w:tcPr>
            <w:tcW w:w="1985" w:type="dxa"/>
            <w:vAlign w:val="center"/>
          </w:tcPr>
          <w:p w:rsidR="00811519" w:rsidRPr="00BA2195" w:rsidRDefault="003E348E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12.10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30.10.2020 r.</w:t>
            </w:r>
          </w:p>
          <w:p w:rsidR="003E348E" w:rsidRPr="00BA2195" w:rsidRDefault="009046AA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(</w:t>
            </w:r>
            <w:r w:rsidR="003E348E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3 tyg.)</w:t>
            </w:r>
          </w:p>
        </w:tc>
        <w:tc>
          <w:tcPr>
            <w:tcW w:w="2259" w:type="dxa"/>
            <w:vAlign w:val="center"/>
          </w:tcPr>
          <w:p w:rsidR="00811519" w:rsidRDefault="003E348E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okręgowa</w:t>
            </w:r>
            <w:r w:rsidR="0033749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 wydział lub dział sądowy</w:t>
            </w:r>
          </w:p>
        </w:tc>
        <w:tc>
          <w:tcPr>
            <w:tcW w:w="7542" w:type="dxa"/>
            <w:gridSpan w:val="2"/>
            <w:vAlign w:val="center"/>
          </w:tcPr>
          <w:p w:rsidR="00811519" w:rsidRPr="003E348E" w:rsidRDefault="003E348E" w:rsidP="000E3EE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3E348E">
              <w:rPr>
                <w:sz w:val="20"/>
                <w:szCs w:val="20"/>
              </w:rPr>
              <w:t>Celem praktyki jest utrwalenie umiejętności oceny wyroku łącznego i sporządzania apelacji od takiego wyroku.</w:t>
            </w:r>
          </w:p>
        </w:tc>
      </w:tr>
      <w:tr w:rsidR="00811519" w:rsidRPr="008351BA" w:rsidTr="0033749C">
        <w:trPr>
          <w:trHeight w:val="677"/>
        </w:trPr>
        <w:tc>
          <w:tcPr>
            <w:tcW w:w="1668" w:type="dxa"/>
            <w:vAlign w:val="center"/>
          </w:tcPr>
          <w:p w:rsidR="00811519" w:rsidRDefault="003E348E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XIX zjazd</w:t>
            </w:r>
          </w:p>
          <w:p w:rsidR="003E348E" w:rsidRPr="008351BA" w:rsidRDefault="003E348E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2-6.11.2020</w:t>
            </w:r>
            <w:r w:rsidR="00CE5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r w:rsidR="00CE5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811519" w:rsidRPr="002C0956" w:rsidRDefault="003E348E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19.</w:t>
            </w:r>
          </w:p>
        </w:tc>
        <w:tc>
          <w:tcPr>
            <w:tcW w:w="1985" w:type="dxa"/>
            <w:vAlign w:val="center"/>
          </w:tcPr>
          <w:p w:rsidR="00811519" w:rsidRPr="00BA2195" w:rsidRDefault="003E348E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9.11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4.12.2020 r</w:t>
            </w:r>
            <w:r w:rsidR="00EA4859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.</w:t>
            </w:r>
          </w:p>
          <w:p w:rsidR="003E348E" w:rsidRPr="00BA2195" w:rsidRDefault="009046AA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(</w:t>
            </w:r>
            <w:r w:rsidR="003E348E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4 tyg.)</w:t>
            </w:r>
          </w:p>
        </w:tc>
        <w:tc>
          <w:tcPr>
            <w:tcW w:w="2259" w:type="dxa"/>
            <w:vAlign w:val="center"/>
          </w:tcPr>
          <w:p w:rsidR="00811519" w:rsidRDefault="00B33F02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="003E348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okręgowa</w:t>
            </w:r>
            <w:r w:rsidR="0033749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="003E348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- komórka organizacyjna lub stanowisko pracy realizujące zadania </w:t>
            </w:r>
            <w:r w:rsidR="003E348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br/>
              <w:t>w zakresie obrotu prawnego z zagranicą</w:t>
            </w:r>
          </w:p>
        </w:tc>
        <w:tc>
          <w:tcPr>
            <w:tcW w:w="7542" w:type="dxa"/>
            <w:gridSpan w:val="2"/>
            <w:vAlign w:val="center"/>
          </w:tcPr>
          <w:p w:rsidR="00811519" w:rsidRDefault="003E348E" w:rsidP="000E3EE5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3E348E">
              <w:rPr>
                <w:sz w:val="20"/>
                <w:szCs w:val="20"/>
              </w:rPr>
              <w:t>Celem praktyki jest utrwalenie umiejętności</w:t>
            </w:r>
            <w:r>
              <w:rPr>
                <w:sz w:val="20"/>
                <w:szCs w:val="20"/>
              </w:rPr>
              <w:t xml:space="preserve"> sporządzania wniosku o międzynarodową pomoc prawną i innych pism procesowych kierowanych w obrocie prawnym z zagranicą oraz zapozn</w:t>
            </w:r>
            <w:r w:rsidR="0033749C">
              <w:rPr>
                <w:sz w:val="20"/>
                <w:szCs w:val="20"/>
              </w:rPr>
              <w:t>anie aplikantów z metodyką postę</w:t>
            </w:r>
            <w:r>
              <w:rPr>
                <w:sz w:val="20"/>
                <w:szCs w:val="20"/>
              </w:rPr>
              <w:t>powania karnego w stosunkach międzynarodowych.</w:t>
            </w:r>
          </w:p>
        </w:tc>
      </w:tr>
      <w:tr w:rsidR="00CE54E2" w:rsidRPr="008351BA" w:rsidTr="0033749C">
        <w:trPr>
          <w:trHeight w:val="1968"/>
        </w:trPr>
        <w:tc>
          <w:tcPr>
            <w:tcW w:w="1668" w:type="dxa"/>
            <w:vMerge w:val="restart"/>
            <w:vAlign w:val="center"/>
          </w:tcPr>
          <w:p w:rsidR="00CE54E2" w:rsidRDefault="00CE54E2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XX zjazd</w:t>
            </w:r>
          </w:p>
          <w:p w:rsidR="00CE54E2" w:rsidRDefault="00CE54E2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7-11.12.2020 r.</w:t>
            </w:r>
          </w:p>
        </w:tc>
        <w:tc>
          <w:tcPr>
            <w:tcW w:w="1275" w:type="dxa"/>
            <w:vAlign w:val="center"/>
          </w:tcPr>
          <w:p w:rsidR="00CE54E2" w:rsidRDefault="00CE54E2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20.1</w:t>
            </w:r>
          </w:p>
        </w:tc>
        <w:tc>
          <w:tcPr>
            <w:tcW w:w="1985" w:type="dxa"/>
            <w:vAlign w:val="center"/>
          </w:tcPr>
          <w:p w:rsidR="00CE54E2" w:rsidRPr="00BA2195" w:rsidRDefault="00CE54E2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14.12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-</w:t>
            </w:r>
            <w:r w:rsidR="009046AA"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24.12.2020 r.</w:t>
            </w:r>
          </w:p>
          <w:p w:rsidR="00CE54E2" w:rsidRPr="00BA2195" w:rsidRDefault="00CE54E2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( 2 tyg.)</w:t>
            </w:r>
          </w:p>
        </w:tc>
        <w:tc>
          <w:tcPr>
            <w:tcW w:w="2259" w:type="dxa"/>
            <w:vAlign w:val="center"/>
          </w:tcPr>
          <w:p w:rsidR="00CE54E2" w:rsidRDefault="00CE54E2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  <w:p w:rsidR="00CE54E2" w:rsidRDefault="0033749C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(</w:t>
            </w:r>
            <w:r w:rsidR="00CE54E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prokuratorzy wykonujący zadania </w:t>
            </w:r>
            <w:r w:rsidR="00D051C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br/>
            </w:r>
            <w:r w:rsidR="00CE54E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z zakresu prawa cywilnego)</w:t>
            </w:r>
          </w:p>
        </w:tc>
        <w:tc>
          <w:tcPr>
            <w:tcW w:w="7542" w:type="dxa"/>
            <w:gridSpan w:val="2"/>
            <w:vAlign w:val="center"/>
          </w:tcPr>
          <w:p w:rsidR="00CE54E2" w:rsidRPr="003E348E" w:rsidRDefault="00CE54E2" w:rsidP="00CE54E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praktyki jest zapoznanie aplikantów z czynnościami z zakresu prawa cywilnego podejmowanymi przez prokuratorów</w:t>
            </w:r>
            <w:r w:rsidR="0033749C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ze szczególnym uwzględnieniem działań </w:t>
            </w:r>
            <w:r w:rsidR="003374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sprawach, w których prokurator wytaczał powództwo.</w:t>
            </w:r>
            <w:r w:rsidR="004339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Sporządzanie tego rodzaju pism. Prowadzenie</w:t>
            </w:r>
            <w:r w:rsidR="004339D5">
              <w:rPr>
                <w:sz w:val="20"/>
                <w:szCs w:val="20"/>
              </w:rPr>
              <w:t xml:space="preserve"> czynności wyjaśniających oraz gromadzenie niezbędnych dowodów w celu wykazania istnienia przesłanek materialno-prawnych do wytoczenia powództwa. Wykorzystywanie materiałów dowodowych zebranych w sprawach karnych do działań na odcinku cywilnym.</w:t>
            </w:r>
          </w:p>
        </w:tc>
      </w:tr>
      <w:tr w:rsidR="00CE54E2" w:rsidRPr="008351BA" w:rsidTr="0033749C">
        <w:trPr>
          <w:trHeight w:val="1839"/>
        </w:trPr>
        <w:tc>
          <w:tcPr>
            <w:tcW w:w="1668" w:type="dxa"/>
            <w:vMerge/>
            <w:vAlign w:val="center"/>
          </w:tcPr>
          <w:p w:rsidR="00CE54E2" w:rsidRDefault="00CE54E2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54E2" w:rsidRDefault="00CE54E2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20.2</w:t>
            </w:r>
          </w:p>
        </w:tc>
        <w:tc>
          <w:tcPr>
            <w:tcW w:w="1985" w:type="dxa"/>
            <w:vAlign w:val="center"/>
          </w:tcPr>
          <w:p w:rsidR="00CE54E2" w:rsidRPr="00BA2195" w:rsidRDefault="00CE54E2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od 28.12.2020 r.</w:t>
            </w:r>
          </w:p>
          <w:p w:rsidR="00CE54E2" w:rsidRPr="00BA2195" w:rsidRDefault="00CE54E2" w:rsidP="00CE54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  <w:r w:rsidRPr="00BA2195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(okres praktyki zostanie zaktualizowany po opracowaniu harmonogramu na rok 2021)</w:t>
            </w:r>
          </w:p>
          <w:p w:rsidR="00CE54E2" w:rsidRPr="00BA2195" w:rsidRDefault="00CE54E2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E54E2" w:rsidRDefault="00CE54E2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sąd rejonowy</w:t>
            </w:r>
            <w:r w:rsidR="0033749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- wydział cywilny procesowy</w:t>
            </w:r>
          </w:p>
        </w:tc>
        <w:tc>
          <w:tcPr>
            <w:tcW w:w="7542" w:type="dxa"/>
            <w:gridSpan w:val="2"/>
            <w:vAlign w:val="center"/>
          </w:tcPr>
          <w:p w:rsidR="00CE54E2" w:rsidRPr="003E348E" w:rsidRDefault="00CE54E2" w:rsidP="000E3EE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praktyk jest zaznajomienie aplikantów z czynnościami i metodyką pracy sędziego pod kątem ugruntowania wiedzy zdobytej podczas zjazdu.</w:t>
            </w:r>
          </w:p>
        </w:tc>
      </w:tr>
    </w:tbl>
    <w:p w:rsidR="00940CAE" w:rsidRPr="00D02F0A" w:rsidRDefault="00940CAE" w:rsidP="00542EB8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sectPr w:rsidR="00940CAE" w:rsidRPr="00D02F0A" w:rsidSect="009B3F99">
      <w:pgSz w:w="16838" w:h="11906" w:orient="landscape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3A" w:rsidRDefault="005E6E3A" w:rsidP="002F58C7">
      <w:pPr>
        <w:spacing w:line="240" w:lineRule="auto"/>
      </w:pPr>
      <w:r>
        <w:separator/>
      </w:r>
    </w:p>
  </w:endnote>
  <w:endnote w:type="continuationSeparator" w:id="0">
    <w:p w:rsidR="005E6E3A" w:rsidRDefault="005E6E3A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3A" w:rsidRDefault="005E6E3A" w:rsidP="002F58C7">
      <w:pPr>
        <w:spacing w:line="240" w:lineRule="auto"/>
      </w:pPr>
      <w:r>
        <w:separator/>
      </w:r>
    </w:p>
  </w:footnote>
  <w:footnote w:type="continuationSeparator" w:id="0">
    <w:p w:rsidR="005E6E3A" w:rsidRDefault="005E6E3A" w:rsidP="002F5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E"/>
    <w:rsid w:val="000042D8"/>
    <w:rsid w:val="00021960"/>
    <w:rsid w:val="00030AC3"/>
    <w:rsid w:val="00057034"/>
    <w:rsid w:val="00085646"/>
    <w:rsid w:val="000B2E65"/>
    <w:rsid w:val="000C055C"/>
    <w:rsid w:val="000E01D2"/>
    <w:rsid w:val="000E3EE5"/>
    <w:rsid w:val="000E4606"/>
    <w:rsid w:val="000F704E"/>
    <w:rsid w:val="00125850"/>
    <w:rsid w:val="00140E14"/>
    <w:rsid w:val="0014131B"/>
    <w:rsid w:val="00153788"/>
    <w:rsid w:val="00154884"/>
    <w:rsid w:val="001E4D59"/>
    <w:rsid w:val="00216F84"/>
    <w:rsid w:val="00217492"/>
    <w:rsid w:val="00237373"/>
    <w:rsid w:val="00294699"/>
    <w:rsid w:val="002C0339"/>
    <w:rsid w:val="002C0956"/>
    <w:rsid w:val="002C6A60"/>
    <w:rsid w:val="002F58C7"/>
    <w:rsid w:val="00324109"/>
    <w:rsid w:val="0033749C"/>
    <w:rsid w:val="00346B95"/>
    <w:rsid w:val="00381549"/>
    <w:rsid w:val="0039087B"/>
    <w:rsid w:val="003A2A88"/>
    <w:rsid w:val="003B4F7F"/>
    <w:rsid w:val="003E348E"/>
    <w:rsid w:val="003F62CD"/>
    <w:rsid w:val="003F7615"/>
    <w:rsid w:val="004339D5"/>
    <w:rsid w:val="00466CBC"/>
    <w:rsid w:val="0048175A"/>
    <w:rsid w:val="004A3FDB"/>
    <w:rsid w:val="004C4961"/>
    <w:rsid w:val="00500D88"/>
    <w:rsid w:val="00542EB8"/>
    <w:rsid w:val="00556AE6"/>
    <w:rsid w:val="00575D87"/>
    <w:rsid w:val="00577797"/>
    <w:rsid w:val="005B3469"/>
    <w:rsid w:val="005E6E3A"/>
    <w:rsid w:val="005E76A2"/>
    <w:rsid w:val="005F034D"/>
    <w:rsid w:val="0060009D"/>
    <w:rsid w:val="00626D8A"/>
    <w:rsid w:val="006B173D"/>
    <w:rsid w:val="006B297F"/>
    <w:rsid w:val="00717531"/>
    <w:rsid w:val="007342D6"/>
    <w:rsid w:val="00746645"/>
    <w:rsid w:val="007873ED"/>
    <w:rsid w:val="0079232E"/>
    <w:rsid w:val="007A10E2"/>
    <w:rsid w:val="007B62A8"/>
    <w:rsid w:val="007D463C"/>
    <w:rsid w:val="00811519"/>
    <w:rsid w:val="008223AD"/>
    <w:rsid w:val="008351BA"/>
    <w:rsid w:val="008471CE"/>
    <w:rsid w:val="00855849"/>
    <w:rsid w:val="008A3F28"/>
    <w:rsid w:val="008B0BC1"/>
    <w:rsid w:val="0090055F"/>
    <w:rsid w:val="009046AA"/>
    <w:rsid w:val="00912FF4"/>
    <w:rsid w:val="00940CAE"/>
    <w:rsid w:val="0097739F"/>
    <w:rsid w:val="0098157A"/>
    <w:rsid w:val="009836FC"/>
    <w:rsid w:val="00985EED"/>
    <w:rsid w:val="009B3F99"/>
    <w:rsid w:val="009E545B"/>
    <w:rsid w:val="009E62C9"/>
    <w:rsid w:val="00A66EFA"/>
    <w:rsid w:val="00A82367"/>
    <w:rsid w:val="00A84730"/>
    <w:rsid w:val="00AA753E"/>
    <w:rsid w:val="00AD34D5"/>
    <w:rsid w:val="00B0390E"/>
    <w:rsid w:val="00B06B1A"/>
    <w:rsid w:val="00B26B1E"/>
    <w:rsid w:val="00B3264C"/>
    <w:rsid w:val="00B335BF"/>
    <w:rsid w:val="00B33F02"/>
    <w:rsid w:val="00B428EA"/>
    <w:rsid w:val="00B752E0"/>
    <w:rsid w:val="00BA2195"/>
    <w:rsid w:val="00BB1069"/>
    <w:rsid w:val="00C138E4"/>
    <w:rsid w:val="00C25B58"/>
    <w:rsid w:val="00C840B2"/>
    <w:rsid w:val="00C94631"/>
    <w:rsid w:val="00CA168F"/>
    <w:rsid w:val="00CB083B"/>
    <w:rsid w:val="00CC25A7"/>
    <w:rsid w:val="00CC72B8"/>
    <w:rsid w:val="00CE54E2"/>
    <w:rsid w:val="00D051C2"/>
    <w:rsid w:val="00D32931"/>
    <w:rsid w:val="00D44A61"/>
    <w:rsid w:val="00D7348D"/>
    <w:rsid w:val="00D73DBE"/>
    <w:rsid w:val="00D7412F"/>
    <w:rsid w:val="00DA65BA"/>
    <w:rsid w:val="00DC7E7F"/>
    <w:rsid w:val="00DD070C"/>
    <w:rsid w:val="00E45571"/>
    <w:rsid w:val="00E4711A"/>
    <w:rsid w:val="00E47664"/>
    <w:rsid w:val="00E65B3B"/>
    <w:rsid w:val="00E92B11"/>
    <w:rsid w:val="00EA4859"/>
    <w:rsid w:val="00EB0A7B"/>
    <w:rsid w:val="00EB6662"/>
    <w:rsid w:val="00ED06E7"/>
    <w:rsid w:val="00F54F0A"/>
    <w:rsid w:val="00F557A7"/>
    <w:rsid w:val="00F823C4"/>
    <w:rsid w:val="00FA6CF2"/>
    <w:rsid w:val="00FC3DB0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2675-B6D0-4305-8955-E098CAB9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Joanna Sutuła</cp:lastModifiedBy>
  <cp:revision>4</cp:revision>
  <cp:lastPrinted>2019-10-31T14:05:00Z</cp:lastPrinted>
  <dcterms:created xsi:type="dcterms:W3CDTF">2019-10-31T13:57:00Z</dcterms:created>
  <dcterms:modified xsi:type="dcterms:W3CDTF">2019-10-31T14:06:00Z</dcterms:modified>
</cp:coreProperties>
</file>